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8"/>
          <w:szCs w:val="48"/>
        </w:rPr>
      </w:pPr>
      <w:r>
        <w:rPr>
          <w:rFonts w:ascii="Times-Bold" w:hAnsi="Times-Bold" w:cs="Times-Bold"/>
          <w:b/>
          <w:bCs/>
          <w:sz w:val="48"/>
          <w:szCs w:val="48"/>
        </w:rPr>
        <w:t>Bohemia River Equestrian Center, LLC.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CLIENT’S WAIVER, RELEASE AND INDEMNITY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This Release Contains Important Limitations of Legal Liability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Waiver, Release, and Indemnity is intended to be given for the benefit of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Bohemia River Equestrian Center, LLC. and their officers, directors,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managers, employees, agents, and successors in interest, all whom are hereinafter jointly and severally referred to as “BREC.”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undersigned is a Client of BREC and may, pursuant and subject to the terms of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separate agreement, utilize farm facilities and services for equestrian activities,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including but not limited to riding, boarding, stabling, training, lessons, showing,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entertaining guests, and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any and all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types of activities associated directly or indirectly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with equestrian activities. If Client is a minor, the term “Client” as used herein included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minor and the undersigned parent(s) and/or guardian(s), jointly and severally.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consideration of and in return for BREC (in addition to any fees charged or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consideration provided for in a separate agreement(s)) providing and making available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services and facilities to Client, Client hereby, for Client and all Client’s heirs, legal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representatives, guests and invitees, expressly acknowledges and agrees to the following: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Client acknowledges that there are inherent risks associated with equine activities,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and hereby expressly assume all risks associated with participating in such activities.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Client assumes all risks in connection there with and expressly waives any claims for an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injury or loss arising from such.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Client herby assumes for Client, Client’s children and Client’s guests and invitees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ANY AND ALL RISKS INVOLVED IN OR ARISING FROM CLIENT’S OR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CLIENT’S GUESTS USE OF OR PRESENCE UPON BREC AND ITS FACILITIES OR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PARTICIPATION IN A BREC SPONSORED ACTIVITY, including without limitation,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risks of death, bodily injury, property damage, falls, kicks, bites, collisions with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vehicles, horses, or stationary objects, fire or explosion, the unavailability of emergency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medical care, or the negligence or deliberate act of another person. It is the responsibility of Client to carry full and complete insurance coverage on his/her horse, personal property (including, but not limited to, horse trailers), himself/herself, children and guests.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Should the Client request transportation of his/her horse(s), or transportation of</w:t>
      </w:r>
    </w:p>
    <w:p w:rsidR="00936556" w:rsidRDefault="00936556" w:rsidP="00D864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said horse(s) is deemed necessary by BREC, it is also agreed that Client waives, releases, the Client or his/her horse(s) prior to or during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discharges and holds harmless 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Bohemia River Equestrian Center, LLC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Clients Waiver, Release and Indemnity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1</w:t>
      </w:r>
    </w:p>
    <w:p w:rsidR="00936556" w:rsidRPr="00587FD9" w:rsidRDefault="00936556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4"/>
        </w:rPr>
      </w:pPr>
      <w:r w:rsidRPr="00587FD9">
        <w:rPr>
          <w:rFonts w:ascii="TimesNewRomanPSMT" w:hAnsi="TimesNewRomanPSMT" w:cs="TimesNewRomanPSMT"/>
          <w:sz w:val="20"/>
          <w:szCs w:val="24"/>
        </w:rPr>
        <w:t>Initial _____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B</w:t>
      </w:r>
      <w:r w:rsidR="00EC2E83">
        <w:rPr>
          <w:rFonts w:ascii="TimesNewRomanPSMT" w:hAnsi="TimesNewRomanPSMT" w:cs="TimesNewRomanPSMT"/>
          <w:sz w:val="24"/>
          <w:szCs w:val="24"/>
        </w:rPr>
        <w:t>REC</w:t>
      </w:r>
      <w:r>
        <w:rPr>
          <w:rFonts w:ascii="TimesNewRomanPSMT" w:hAnsi="TimesNewRomanPSMT" w:cs="TimesNewRomanPSMT"/>
          <w:sz w:val="24"/>
          <w:szCs w:val="24"/>
        </w:rPr>
        <w:t>, its owners, agents and employees, and all other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persons from any and all rights, claims or liabilities for damages or for any and all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injuries that might be sustained by the Client or his/her horse(s) prior to or during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transportation.</w:t>
      </w:r>
    </w:p>
    <w:p w:rsidR="00EC2E83" w:rsidRDefault="00EC2E83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Client herby agrees to hold B</w:t>
      </w:r>
      <w:r w:rsidR="00EC2E83">
        <w:rPr>
          <w:rFonts w:ascii="TimesNewRomanPSMT" w:hAnsi="TimesNewRomanPSMT" w:cs="TimesNewRomanPSMT"/>
          <w:sz w:val="24"/>
          <w:szCs w:val="24"/>
        </w:rPr>
        <w:t>REC</w:t>
      </w:r>
      <w:r>
        <w:rPr>
          <w:rFonts w:ascii="TimesNewRomanPSMT" w:hAnsi="TimesNewRomanPSMT" w:cs="TimesNewRomanPSMT"/>
          <w:sz w:val="24"/>
          <w:szCs w:val="24"/>
        </w:rPr>
        <w:t xml:space="preserve"> and its successors, assigns, subsidiaries,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affiliates, officers, directors, employees, and agents completely harmless and not liable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and release them from all liability whatsoever, and AGREES NOT TO SUE them on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account of or in connection with any claims, causes of action, injuries, damages, costs, or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expenses arising out of Client’s or Client’s guests’ use of or presence upon BCS property,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facilities, and horses, including without limitation, those based on death, bodily injury,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property damage, including consequential damages. Client agrees to waive the protection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afforded by any statute or law in any jurisdiction whose purpose, substance and/or effect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is to provide that a general release shall not extent to claims, material or otherwise, which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person giving the release does not know or suspect to exist at the time of executing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release.</w:t>
      </w:r>
    </w:p>
    <w:p w:rsidR="00EC2E83" w:rsidRDefault="00EC2E83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Client agrees to indemnify and defend B</w:t>
      </w:r>
      <w:r w:rsidR="00EC2E83">
        <w:rPr>
          <w:rFonts w:ascii="TimesNewRomanPSMT" w:hAnsi="TimesNewRomanPSMT" w:cs="TimesNewRomanPSMT"/>
          <w:sz w:val="24"/>
          <w:szCs w:val="24"/>
        </w:rPr>
        <w:t>REC</w:t>
      </w:r>
      <w:r>
        <w:rPr>
          <w:rFonts w:ascii="TimesNewRomanPSMT" w:hAnsi="TimesNewRomanPSMT" w:cs="TimesNewRomanPSMT"/>
          <w:sz w:val="24"/>
          <w:szCs w:val="24"/>
        </w:rPr>
        <w:t xml:space="preserve"> against, and hold it harmless from any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claims, causes of action, damages, judgments, costs, or expenses, including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attorneys’ fees which in any way arise from Client’s or Client’s guests’ use of or</w:t>
      </w:r>
      <w:r w:rsidR="00EC2E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presence upon B</w:t>
      </w:r>
      <w:r w:rsidR="00EC2E83">
        <w:rPr>
          <w:rFonts w:ascii="TimesNewRomanPSMT" w:hAnsi="TimesNewRomanPSMT" w:cs="TimesNewRomanPSMT"/>
          <w:sz w:val="24"/>
          <w:szCs w:val="24"/>
        </w:rPr>
        <w:t>REC</w:t>
      </w:r>
      <w:r>
        <w:rPr>
          <w:rFonts w:ascii="TimesNewRomanPSMT" w:hAnsi="TimesNewRomanPSMT" w:cs="TimesNewRomanPSMT"/>
          <w:sz w:val="24"/>
          <w:szCs w:val="24"/>
        </w:rPr>
        <w:t xml:space="preserve"> property, facilities, and horses or from participation in a </w:t>
      </w:r>
      <w:r w:rsidR="00EC2E83">
        <w:rPr>
          <w:rFonts w:ascii="TimesNewRomanPSMT" w:hAnsi="TimesNewRomanPSMT" w:cs="TimesNewRomanPSMT"/>
          <w:sz w:val="24"/>
          <w:szCs w:val="24"/>
        </w:rPr>
        <w:t>BREC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sponsored activity, program, or show.</w:t>
      </w:r>
    </w:p>
    <w:p w:rsidR="00EC2E83" w:rsidRDefault="00EC2E83" w:rsidP="00EC2E8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C2E83" w:rsidRDefault="00EC2E83" w:rsidP="00EC2E8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C2E83" w:rsidRDefault="00EC2E83" w:rsidP="00EC2E8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C2E83" w:rsidRDefault="00EC2E83" w:rsidP="0093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F53F7" w:rsidRDefault="002F53F7" w:rsidP="002F53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 (print): ______________________________</w:t>
      </w:r>
    </w:p>
    <w:p w:rsidR="002F53F7" w:rsidRPr="00AE7EC3" w:rsidRDefault="002F53F7" w:rsidP="002F53F7">
      <w:pPr>
        <w:rPr>
          <w:rFonts w:ascii="TimesNewRomanPSMT" w:hAnsi="TimesNewRomanPSMT" w:cs="TimesNewRomanPSMT"/>
          <w:sz w:val="24"/>
          <w:szCs w:val="24"/>
        </w:rPr>
      </w:pPr>
      <w:r w:rsidRPr="00AE7EC3">
        <w:rPr>
          <w:rFonts w:ascii="TimesNewRomanPSMT" w:hAnsi="TimesNewRomanPSMT" w:cs="TimesNewRomanPSMT"/>
          <w:sz w:val="24"/>
          <w:szCs w:val="24"/>
        </w:rPr>
        <w:t>Signature: _________________________________</w:t>
      </w:r>
    </w:p>
    <w:p w:rsidR="002F53F7" w:rsidRDefault="002F53F7" w:rsidP="002F53F7">
      <w:pPr>
        <w:rPr>
          <w:rFonts w:ascii="TimesNewRomanPSMT" w:hAnsi="TimesNewRomanPSMT" w:cs="TimesNewRomanPSMT"/>
          <w:sz w:val="24"/>
          <w:szCs w:val="24"/>
        </w:rPr>
      </w:pPr>
      <w:r w:rsidRPr="00AE7EC3">
        <w:rPr>
          <w:rFonts w:ascii="TimesNewRomanPSMT" w:hAnsi="TimesNewRomanPSMT" w:cs="TimesNewRomanPSMT"/>
          <w:sz w:val="24"/>
          <w:szCs w:val="24"/>
        </w:rPr>
        <w:t>Date: _____________________________________</w:t>
      </w:r>
    </w:p>
    <w:p w:rsidR="002F53F7" w:rsidRDefault="002F53F7" w:rsidP="002F53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Phone: ____________________________________</w:t>
      </w:r>
    </w:p>
    <w:p w:rsidR="002F53F7" w:rsidRDefault="002F53F7" w:rsidP="002F53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Street Address: _________________________________________________</w:t>
      </w:r>
    </w:p>
    <w:p w:rsidR="002F53F7" w:rsidRDefault="002F53F7" w:rsidP="002F53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City, State, Zip: _________________________________________________</w:t>
      </w:r>
    </w:p>
    <w:p w:rsidR="002F53F7" w:rsidRDefault="002F53F7" w:rsidP="002F53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Email: ________________________________________________________</w:t>
      </w:r>
    </w:p>
    <w:p w:rsidR="00936556" w:rsidRDefault="00936556" w:rsidP="00936556">
      <w:pPr>
        <w:rPr>
          <w:rFonts w:ascii="TimesNewRomanPSMT" w:hAnsi="TimesNewRomanPSMT" w:cs="TimesNewRomanPSMT"/>
          <w:sz w:val="24"/>
          <w:szCs w:val="24"/>
        </w:rPr>
      </w:pPr>
    </w:p>
    <w:p w:rsidR="002F53F7" w:rsidRDefault="002F53F7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2F53F7" w:rsidRDefault="002F53F7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2F53F7" w:rsidRDefault="002F53F7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2F53F7" w:rsidRDefault="002F53F7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Bohemia River Equestrian Center, LLC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Clients Waiver, Release and Indemnity</w:t>
      </w:r>
    </w:p>
    <w:p w:rsidR="00936556" w:rsidRDefault="00936556" w:rsidP="009365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</w:t>
      </w:r>
    </w:p>
    <w:p w:rsidR="00936556" w:rsidRPr="00587FD9" w:rsidRDefault="00936556" w:rsidP="00936556">
      <w:pPr>
        <w:jc w:val="right"/>
        <w:rPr>
          <w:rFonts w:ascii="TimesNewRomanPSMT" w:hAnsi="TimesNewRomanPSMT" w:cs="TimesNewRomanPSMT"/>
          <w:sz w:val="20"/>
          <w:szCs w:val="24"/>
        </w:rPr>
      </w:pPr>
      <w:r w:rsidRPr="00587FD9">
        <w:rPr>
          <w:rFonts w:ascii="TimesNewRomanPSMT" w:hAnsi="TimesNewRomanPSMT" w:cs="TimesNewRomanPSMT"/>
          <w:sz w:val="20"/>
          <w:szCs w:val="24"/>
        </w:rPr>
        <w:t>Initial _____</w:t>
      </w:r>
    </w:p>
    <w:p w:rsidR="00AE7EC3" w:rsidRPr="002F53F7" w:rsidRDefault="00AE7EC3" w:rsidP="00AE7EC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  <w:r w:rsidRPr="00AE7EC3">
        <w:rPr>
          <w:rFonts w:ascii="TimesNewRomanPSMT" w:hAnsi="TimesNewRomanPSMT" w:cs="TimesNewRomanPSMT"/>
          <w:b/>
          <w:sz w:val="24"/>
          <w:szCs w:val="24"/>
        </w:rPr>
        <w:lastRenderedPageBreak/>
        <w:t xml:space="preserve">PHOTO RELEASE </w:t>
      </w:r>
      <w:r w:rsidR="002F53F7">
        <w:rPr>
          <w:rFonts w:ascii="TimesNewRomanPSMT" w:hAnsi="TimesNewRomanPSMT" w:cs="TimesNewRomanPSMT"/>
          <w:b/>
          <w:sz w:val="24"/>
          <w:szCs w:val="24"/>
        </w:rPr>
        <w:t>FORM</w:t>
      </w:r>
    </w:p>
    <w:p w:rsidR="00AE7EC3" w:rsidRDefault="00AE7EC3" w:rsidP="00AE7EC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hereby authorize Bohemia River Equestrian Center to publish the photographs taken of me and/or the undersigned minor children, and our names, for use in the BREC’s printed publications, website, and Facebook page. I release Bohemia River Equestrian Center from any expectation of confidentiality for the undersigned minor children and myself and attest that I am the parent or legal guardian of the children listed below and that I have the authority to authorize the BREC to use their photographs and names. I acknowledge that since participation in publications and websites produced by Bohemia River Equestrian Center is voluntary, neither the minor children nor I will receive financial compensation. I further agree that participation in any publication and website produced by Bohemia River Equestrian Center confers no rights of ownership whatsoever. I release Bohemia River Equestrian Center, its contractors, and its employees from liability for any claims by me or any third party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in connection with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my participation or the participation of the undersigned minor children.</w:t>
      </w:r>
    </w:p>
    <w:p w:rsidR="002F53F7" w:rsidRDefault="002F53F7" w:rsidP="00AE7EC3">
      <w:pPr>
        <w:rPr>
          <w:rFonts w:ascii="TimesNewRomanPSMT" w:hAnsi="TimesNewRomanPSMT" w:cs="TimesNewRomanPSMT"/>
          <w:sz w:val="24"/>
          <w:szCs w:val="24"/>
        </w:rPr>
      </w:pPr>
    </w:p>
    <w:p w:rsidR="002F53F7" w:rsidRDefault="002F53F7" w:rsidP="00AE7EC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 (print): ______________________________</w:t>
      </w:r>
    </w:p>
    <w:p w:rsidR="00AE7EC3" w:rsidRPr="00AE7EC3" w:rsidRDefault="00AE7EC3" w:rsidP="00AE7EC3">
      <w:pPr>
        <w:rPr>
          <w:rFonts w:ascii="TimesNewRomanPSMT" w:hAnsi="TimesNewRomanPSMT" w:cs="TimesNewRomanPSMT"/>
          <w:sz w:val="24"/>
          <w:szCs w:val="24"/>
        </w:rPr>
      </w:pPr>
      <w:r w:rsidRPr="00AE7EC3">
        <w:rPr>
          <w:rFonts w:ascii="TimesNewRomanPSMT" w:hAnsi="TimesNewRomanPSMT" w:cs="TimesNewRomanPSMT"/>
          <w:sz w:val="24"/>
          <w:szCs w:val="24"/>
        </w:rPr>
        <w:t>Signature: _________________________________</w:t>
      </w:r>
    </w:p>
    <w:p w:rsidR="00AE7EC3" w:rsidRDefault="00AE7EC3" w:rsidP="00AE7EC3">
      <w:pPr>
        <w:rPr>
          <w:rFonts w:ascii="TimesNewRomanPSMT" w:hAnsi="TimesNewRomanPSMT" w:cs="TimesNewRomanPSMT"/>
          <w:sz w:val="24"/>
          <w:szCs w:val="24"/>
        </w:rPr>
      </w:pPr>
      <w:r w:rsidRPr="00AE7EC3">
        <w:rPr>
          <w:rFonts w:ascii="TimesNewRomanPSMT" w:hAnsi="TimesNewRomanPSMT" w:cs="TimesNewRomanPSMT"/>
          <w:sz w:val="24"/>
          <w:szCs w:val="24"/>
        </w:rPr>
        <w:t>Date: _____________________________________</w:t>
      </w:r>
    </w:p>
    <w:p w:rsidR="002F53F7" w:rsidRDefault="002F53F7" w:rsidP="002F53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Phone: ____________________________________</w:t>
      </w:r>
    </w:p>
    <w:p w:rsidR="002F53F7" w:rsidRDefault="002F53F7" w:rsidP="002F53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Street Address: _________________________________________________</w:t>
      </w:r>
    </w:p>
    <w:p w:rsidR="002F53F7" w:rsidRDefault="002F53F7" w:rsidP="002F53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City, State, Zip: _________________________________________________</w:t>
      </w:r>
    </w:p>
    <w:p w:rsidR="002F53F7" w:rsidRDefault="002F53F7" w:rsidP="002F53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Email: ________________________________________________________</w:t>
      </w:r>
    </w:p>
    <w:p w:rsidR="002F53F7" w:rsidRDefault="002F53F7" w:rsidP="002F53F7">
      <w:pPr>
        <w:spacing w:after="0"/>
        <w:rPr>
          <w:rFonts w:ascii="TimesNewRomanPSMT" w:hAnsi="TimesNewRomanPSMT" w:cs="TimesNewRomanPSMT"/>
          <w:sz w:val="20"/>
          <w:szCs w:val="24"/>
        </w:rPr>
      </w:pPr>
    </w:p>
    <w:p w:rsidR="002F53F7" w:rsidRDefault="002F53F7" w:rsidP="00587FD9">
      <w:pPr>
        <w:spacing w:after="0"/>
        <w:jc w:val="right"/>
        <w:rPr>
          <w:rFonts w:ascii="TimesNewRomanPSMT" w:hAnsi="TimesNewRomanPSMT" w:cs="TimesNewRomanPSMT"/>
          <w:sz w:val="20"/>
          <w:szCs w:val="24"/>
        </w:rPr>
      </w:pPr>
    </w:p>
    <w:p w:rsidR="00AE7EC3" w:rsidRPr="00587FD9" w:rsidRDefault="00AE7EC3" w:rsidP="00587FD9">
      <w:pPr>
        <w:spacing w:after="0"/>
        <w:rPr>
          <w:rFonts w:ascii="TimesNewRomanPSMT" w:hAnsi="TimesNewRomanPSMT" w:cs="TimesNewRomanPSMT"/>
          <w:sz w:val="20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Names and Ages of Minor Children:</w:t>
      </w:r>
    </w:p>
    <w:p w:rsidR="00587FD9" w:rsidRDefault="00587FD9" w:rsidP="00AE7EC3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AE7EC3" w:rsidRDefault="00AE7EC3" w:rsidP="00AE7EC3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Name: _________________________________   Age: _____</w:t>
      </w:r>
    </w:p>
    <w:p w:rsidR="00AE7EC3" w:rsidRDefault="00AE7EC3" w:rsidP="00AE7EC3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AE7EC3" w:rsidRDefault="00AE7EC3" w:rsidP="00AE7EC3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Name: _________________________________   Age: _____</w:t>
      </w:r>
    </w:p>
    <w:p w:rsidR="00AE7EC3" w:rsidRPr="00AE7EC3" w:rsidRDefault="00AE7EC3" w:rsidP="00AE7EC3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AE7EC3" w:rsidRDefault="00AE7EC3" w:rsidP="00AE7EC3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Name: _________________________________   Age: _____</w:t>
      </w:r>
    </w:p>
    <w:p w:rsidR="00AE7EC3" w:rsidRPr="00AE7EC3" w:rsidRDefault="00AE7EC3" w:rsidP="00AE7EC3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AE7EC3" w:rsidRPr="00AE7EC3" w:rsidRDefault="00AE7EC3" w:rsidP="00AE7EC3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Name: _________________________________   Age: _____</w:t>
      </w:r>
    </w:p>
    <w:p w:rsidR="00AE7EC3" w:rsidRDefault="00AE7EC3" w:rsidP="00AE7EC3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AE7EC3" w:rsidRPr="00AE7EC3" w:rsidRDefault="00AE7EC3" w:rsidP="00AE7EC3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Name: _________________________________   Age: _____</w:t>
      </w:r>
    </w:p>
    <w:p w:rsidR="00AE7EC3" w:rsidRDefault="00AE7EC3" w:rsidP="00AE7EC3">
      <w:pPr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AE7EC3" w:rsidRDefault="00AE7EC3" w:rsidP="00AE7EC3">
      <w:pPr>
        <w:rPr>
          <w:rFonts w:ascii="TimesNewRomanPSMT" w:hAnsi="TimesNewRomanPSMT" w:cs="TimesNewRomanPSMT"/>
          <w:sz w:val="24"/>
          <w:szCs w:val="24"/>
        </w:rPr>
      </w:pPr>
    </w:p>
    <w:p w:rsidR="00936556" w:rsidRDefault="00936556" w:rsidP="00936556"/>
    <w:sectPr w:rsidR="00936556" w:rsidSect="00587FD9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22E" w:rsidRDefault="007E022E" w:rsidP="00AE7EC3">
      <w:pPr>
        <w:spacing w:after="0" w:line="240" w:lineRule="auto"/>
      </w:pPr>
      <w:r>
        <w:separator/>
      </w:r>
    </w:p>
  </w:endnote>
  <w:endnote w:type="continuationSeparator" w:id="0">
    <w:p w:rsidR="007E022E" w:rsidRDefault="007E022E" w:rsidP="00AE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C3" w:rsidRDefault="00AE7EC3" w:rsidP="00AE7EC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22E" w:rsidRDefault="007E022E" w:rsidP="00AE7EC3">
      <w:pPr>
        <w:spacing w:after="0" w:line="240" w:lineRule="auto"/>
      </w:pPr>
      <w:r>
        <w:separator/>
      </w:r>
    </w:p>
  </w:footnote>
  <w:footnote w:type="continuationSeparator" w:id="0">
    <w:p w:rsidR="007E022E" w:rsidRDefault="007E022E" w:rsidP="00AE7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56"/>
    <w:rsid w:val="000237E9"/>
    <w:rsid w:val="002F53F7"/>
    <w:rsid w:val="00555271"/>
    <w:rsid w:val="00587FD9"/>
    <w:rsid w:val="007E022E"/>
    <w:rsid w:val="008F5C58"/>
    <w:rsid w:val="00907343"/>
    <w:rsid w:val="00936556"/>
    <w:rsid w:val="00AE7EC3"/>
    <w:rsid w:val="00D8646F"/>
    <w:rsid w:val="00E71EFF"/>
    <w:rsid w:val="00E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8E262-D6B1-4EDC-8268-5753AAC7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EC3"/>
  </w:style>
  <w:style w:type="paragraph" w:styleId="Footer">
    <w:name w:val="footer"/>
    <w:basedOn w:val="Normal"/>
    <w:link w:val="FooterChar"/>
    <w:uiPriority w:val="99"/>
    <w:unhideWhenUsed/>
    <w:rsid w:val="00AE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EC3"/>
  </w:style>
  <w:style w:type="paragraph" w:styleId="BalloonText">
    <w:name w:val="Balloon Text"/>
    <w:basedOn w:val="Normal"/>
    <w:link w:val="BalloonTextChar"/>
    <w:uiPriority w:val="99"/>
    <w:semiHidden/>
    <w:unhideWhenUsed/>
    <w:rsid w:val="008F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Bainbridge</dc:creator>
  <cp:keywords/>
  <dc:description/>
  <cp:lastModifiedBy>Kelly Bainbridge</cp:lastModifiedBy>
  <cp:revision>2</cp:revision>
  <cp:lastPrinted>2017-12-07T16:03:00Z</cp:lastPrinted>
  <dcterms:created xsi:type="dcterms:W3CDTF">2017-12-07T16:06:00Z</dcterms:created>
  <dcterms:modified xsi:type="dcterms:W3CDTF">2017-12-07T16:06:00Z</dcterms:modified>
</cp:coreProperties>
</file>